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6BBE79A0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F13178">
        <w:rPr>
          <w:rFonts w:ascii="Arial" w:hAnsi="Arial" w:cs="Arial"/>
          <w:b/>
          <w:bCs/>
          <w:sz w:val="20"/>
          <w:szCs w:val="20"/>
        </w:rPr>
        <w:t>11</w:t>
      </w:r>
      <w:r w:rsidR="009E3656">
        <w:rPr>
          <w:rFonts w:ascii="Arial" w:hAnsi="Arial" w:cs="Arial"/>
          <w:b/>
          <w:bCs/>
          <w:sz w:val="20"/>
          <w:szCs w:val="20"/>
        </w:rPr>
        <w:t>-05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1FA8837B" w14:textId="77777777" w:rsidR="00567449" w:rsidRPr="007C7074" w:rsidRDefault="00567449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AAF419A" w14:textId="70C6FD55" w:rsidR="00840C64" w:rsidRPr="007C7074" w:rsidRDefault="00840C64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61FF16C9" w14:textId="5C80CAA9" w:rsidR="007C7074" w:rsidRPr="009E3656" w:rsidRDefault="009E3656" w:rsidP="009E3656">
      <w:pPr>
        <w:pStyle w:val="Bezodstpw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Galeria </w:t>
      </w:r>
      <w:r w:rsidR="007C7074" w:rsidRPr="009E3656">
        <w:rPr>
          <w:rFonts w:ascii="Arial" w:hAnsi="Arial" w:cs="Arial"/>
          <w:b/>
          <w:bCs/>
        </w:rPr>
        <w:t>Północna organizuje</w:t>
      </w:r>
      <w:r>
        <w:rPr>
          <w:rFonts w:ascii="Arial" w:hAnsi="Arial" w:cs="Arial"/>
          <w:b/>
          <w:bCs/>
        </w:rPr>
        <w:t xml:space="preserve"> chilloutowy</w:t>
      </w:r>
      <w:r w:rsidR="007C7074" w:rsidRPr="009E3656">
        <w:rPr>
          <w:rFonts w:ascii="Arial" w:hAnsi="Arial" w:cs="Arial"/>
          <w:b/>
          <w:bCs/>
        </w:rPr>
        <w:t xml:space="preserve"> piknik na </w:t>
      </w:r>
      <w:r w:rsidRPr="009E3656">
        <w:rPr>
          <w:rFonts w:ascii="Arial" w:hAnsi="Arial" w:cs="Arial"/>
          <w:b/>
          <w:bCs/>
        </w:rPr>
        <w:t xml:space="preserve">zielonym </w:t>
      </w:r>
      <w:r w:rsidR="007C7074" w:rsidRPr="009E3656">
        <w:rPr>
          <w:rFonts w:ascii="Arial" w:hAnsi="Arial" w:cs="Arial"/>
          <w:b/>
          <w:bCs/>
        </w:rPr>
        <w:t>dachu</w:t>
      </w:r>
    </w:p>
    <w:p w14:paraId="121A040D" w14:textId="77777777" w:rsidR="007C7074" w:rsidRPr="007C7074" w:rsidRDefault="007C7074" w:rsidP="007C7074">
      <w:pPr>
        <w:pStyle w:val="Bezodstpw"/>
        <w:rPr>
          <w:rFonts w:ascii="Arial" w:hAnsi="Arial" w:cs="Arial"/>
          <w:sz w:val="20"/>
          <w:szCs w:val="20"/>
        </w:rPr>
      </w:pPr>
    </w:p>
    <w:p w14:paraId="0B1A10D6" w14:textId="77777777" w:rsidR="007C7074" w:rsidRDefault="007C7074" w:rsidP="007C7074">
      <w:pPr>
        <w:pStyle w:val="Bezodstpw"/>
        <w:rPr>
          <w:rFonts w:ascii="Arial" w:hAnsi="Arial" w:cs="Arial"/>
          <w:sz w:val="20"/>
          <w:szCs w:val="20"/>
        </w:rPr>
      </w:pPr>
    </w:p>
    <w:p w14:paraId="43276CA4" w14:textId="59615D40" w:rsidR="009E3656" w:rsidRPr="009E3656" w:rsidRDefault="009E3656" w:rsidP="009E365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9E3656">
        <w:rPr>
          <w:rFonts w:ascii="Arial" w:hAnsi="Arial" w:cs="Arial"/>
          <w:b/>
          <w:bCs/>
          <w:sz w:val="20"/>
          <w:szCs w:val="20"/>
        </w:rPr>
        <w:t xml:space="preserve">Warsztaty kreatywne, zabawy dla dzieci i koncerty pod gołym niebem, a wszystko to w klimacie boho-chic. To tylko niektóre z atrakcji rodzinnego pikniku, który już w najbliższy weekend (13-14 maja) odbędzie się w zielonych ogrodach na dachu Galerii Północnej. </w:t>
      </w:r>
    </w:p>
    <w:p w14:paraId="51ED6D41" w14:textId="77777777" w:rsidR="007C7074" w:rsidRDefault="007C7074" w:rsidP="007C7074">
      <w:pPr>
        <w:pStyle w:val="Bezodstpw"/>
        <w:rPr>
          <w:rFonts w:ascii="Arial" w:hAnsi="Arial" w:cs="Arial"/>
          <w:sz w:val="20"/>
          <w:szCs w:val="20"/>
        </w:rPr>
      </w:pPr>
    </w:p>
    <w:p w14:paraId="5734595C" w14:textId="77777777" w:rsidR="009E3656" w:rsidRPr="007C7074" w:rsidRDefault="009E3656" w:rsidP="007C7074">
      <w:pPr>
        <w:pStyle w:val="Bezodstpw"/>
        <w:rPr>
          <w:rFonts w:ascii="Arial" w:hAnsi="Arial" w:cs="Arial"/>
          <w:sz w:val="20"/>
          <w:szCs w:val="20"/>
        </w:rPr>
      </w:pPr>
    </w:p>
    <w:p w14:paraId="1C852535" w14:textId="33763F02" w:rsidR="007C7074" w:rsidRPr="007C7074" w:rsidRDefault="007C7074" w:rsidP="009E36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C7074">
        <w:rPr>
          <w:rFonts w:ascii="Arial" w:hAnsi="Arial" w:cs="Arial"/>
          <w:sz w:val="20"/>
          <w:szCs w:val="20"/>
        </w:rPr>
        <w:t>Weekendowym piknikiem Galeria Północna otwiera piąty sezon działalności swoich ogrodów na dachu. Dwudniowe wydarzenie, zainspirowane naturą i stylem boho, wypełnią warsztaty kreatywne, zabawy dla dzieci, a także koncerty.</w:t>
      </w:r>
    </w:p>
    <w:p w14:paraId="3AF11B33" w14:textId="77777777" w:rsidR="007C7074" w:rsidRPr="007C7074" w:rsidRDefault="007C7074" w:rsidP="009E3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EAD4F2A" w14:textId="7F1783BD" w:rsidR="007C7074" w:rsidRDefault="007C7074" w:rsidP="009E3656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7C7074">
        <w:rPr>
          <w:rFonts w:ascii="Arial" w:hAnsi="Arial" w:cs="Arial"/>
          <w:sz w:val="20"/>
          <w:szCs w:val="20"/>
        </w:rPr>
        <w:t xml:space="preserve">Biorąc udział w pikniku będzie można m.in. nauczyć się tworzyć las w słoiku, wyplatać makramę </w:t>
      </w:r>
      <w:r w:rsidR="00F13178" w:rsidRPr="007C7074">
        <w:rPr>
          <w:rFonts w:ascii="Arial" w:hAnsi="Arial" w:cs="Arial"/>
          <w:sz w:val="20"/>
          <w:szCs w:val="20"/>
        </w:rPr>
        <w:t>czy bomby</w:t>
      </w:r>
      <w:r w:rsidRPr="007C7074">
        <w:rPr>
          <w:rFonts w:ascii="Arial" w:hAnsi="Arial" w:cs="Arial"/>
          <w:sz w:val="20"/>
          <w:szCs w:val="20"/>
        </w:rPr>
        <w:t xml:space="preserve"> kwiatowe. Będzie też okazja do wspólnego zaplatania wianków, dekorowania eko-toreb na zakupy oraz nauki </w:t>
      </w:r>
      <w:r w:rsidRPr="007C70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string art’u, czyli robienia opasek i ozdób z kolorowych sznureczków. </w:t>
      </w:r>
    </w:p>
    <w:p w14:paraId="1C85AAE5" w14:textId="77777777" w:rsidR="009E3656" w:rsidRDefault="009E3656" w:rsidP="009E3656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73C09F0D" w14:textId="5A5C0C56" w:rsidR="007C7074" w:rsidRDefault="009E3656" w:rsidP="009E3656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Na warsztaty można wybrać się między godz. 13.00 a 18.00. W tym czasie nie</w:t>
      </w:r>
      <w:r w:rsidR="007C7074" w:rsidRPr="007C70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zabraknie też zabaw dla dzieci. Organizatorzy 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imprezy </w:t>
      </w:r>
      <w:r w:rsidR="007C7074" w:rsidRPr="007C70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przygotowali m.in. wyścigi w jutowych workach, grę w badmintona, biegi z piłeczką, a także bańki mydlane XXL. </w:t>
      </w:r>
    </w:p>
    <w:p w14:paraId="61BD894F" w14:textId="77777777" w:rsidR="009E3656" w:rsidRDefault="009E3656" w:rsidP="009E3656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5FC57B4B" w14:textId="6E20FE71" w:rsidR="007C7074" w:rsidRPr="009E3656" w:rsidRDefault="009E3656" w:rsidP="009E3656">
      <w:pPr>
        <w:pStyle w:val="Bezodstpw"/>
        <w:jc w:val="both"/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</w:pPr>
      <w:r w:rsidRPr="007C70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– </w:t>
      </w:r>
      <w:r w:rsidR="007C7074" w:rsidRPr="007C70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Przygotowany przez nas piknik to wydarzenie dla całej rodziny, dzięki któremu można oderwać się od codzienności, spędzić wolny czas pośród zieleni, a przede wszystkim zrelaksować się i dobrze bawić, zapominając na chwilę, że znajdujemy się w sercu ogromnej metropolii – </w:t>
      </w: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>zachęca</w:t>
      </w:r>
      <w:r w:rsidR="007C7074" w:rsidRPr="009E3656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 xml:space="preserve"> Barbara Andrzejewska, marketing manager Galerii Północnej.</w:t>
      </w:r>
    </w:p>
    <w:p w14:paraId="3617E2C9" w14:textId="77777777" w:rsidR="007C7074" w:rsidRPr="007C7074" w:rsidRDefault="007C7074" w:rsidP="009E3656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4D63FA22" w14:textId="6D6B1EBE" w:rsidR="007C7074" w:rsidRPr="007C7074" w:rsidRDefault="007C7074" w:rsidP="009E3656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7C70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Pomogą w tym też koncerty, jakie przygotowali organizatorzy. Już w najbliższą sobotę na zielonym dachu Północnej </w:t>
      </w:r>
      <w:r w:rsidR="009E3656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zagra </w:t>
      </w:r>
      <w:r w:rsidRPr="007C70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Gentle Jazz Trio – trójka przyjaciół, których połączyła miłość do jazzu, solu i dobrego popu. Występ zaplanowano na godz. 19.00. Poprzedz</w:t>
      </w:r>
      <w:r w:rsidR="00A06B0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ą</w:t>
      </w:r>
      <w:r w:rsidRPr="007C70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go natomiast koncert</w:t>
      </w:r>
      <w:r w:rsidR="00A06B07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y</w:t>
      </w:r>
      <w:r w:rsidRPr="007C70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</w:t>
      </w:r>
      <w:r w:rsidR="00F13178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pianistyczne</w:t>
      </w:r>
      <w:r w:rsidRPr="007C70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muzyki filmowej. </w:t>
      </w:r>
    </w:p>
    <w:p w14:paraId="0F7FBE46" w14:textId="77777777" w:rsidR="007C7074" w:rsidRPr="007C7074" w:rsidRDefault="007C7074" w:rsidP="009E3656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32B347B1" w14:textId="072B25CC" w:rsidR="007C7074" w:rsidRPr="007C7074" w:rsidRDefault="007C7074" w:rsidP="009E3656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7C7074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9E3656">
        <w:rPr>
          <w:rFonts w:ascii="Arial" w:hAnsi="Arial" w:cs="Arial"/>
          <w:sz w:val="20"/>
          <w:szCs w:val="20"/>
          <w:lang w:eastAsia="pl-PL"/>
        </w:rPr>
        <w:t>chilloucie</w:t>
      </w:r>
      <w:r w:rsidRPr="007C7074">
        <w:rPr>
          <w:rFonts w:ascii="Arial" w:hAnsi="Arial" w:cs="Arial"/>
          <w:sz w:val="20"/>
          <w:szCs w:val="20"/>
          <w:lang w:eastAsia="pl-PL"/>
        </w:rPr>
        <w:t xml:space="preserve"> ma pomóc także aranżacja Ogrodów Północnej zainspirowana przyrodą i stylem boho, która po raz pierwszy zostanie zaprezentowana w weekend. Dekoracja</w:t>
      </w:r>
      <w:r w:rsidR="009E3656">
        <w:rPr>
          <w:rFonts w:ascii="Arial" w:hAnsi="Arial" w:cs="Arial"/>
          <w:sz w:val="20"/>
          <w:szCs w:val="20"/>
          <w:lang w:eastAsia="pl-PL"/>
        </w:rPr>
        <w:t>,</w:t>
      </w:r>
      <w:r w:rsidRPr="007C7074">
        <w:rPr>
          <w:rFonts w:ascii="Arial" w:hAnsi="Arial" w:cs="Arial"/>
          <w:sz w:val="20"/>
          <w:szCs w:val="20"/>
          <w:lang w:eastAsia="pl-PL"/>
        </w:rPr>
        <w:t xml:space="preserve"> łącząca etniczne wzory</w:t>
      </w:r>
      <w:r w:rsidR="00F13178">
        <w:rPr>
          <w:rFonts w:ascii="Arial" w:hAnsi="Arial" w:cs="Arial"/>
          <w:sz w:val="20"/>
          <w:szCs w:val="20"/>
          <w:lang w:eastAsia="pl-PL"/>
        </w:rPr>
        <w:t>,</w:t>
      </w:r>
      <w:r w:rsidRPr="007C7074">
        <w:rPr>
          <w:rFonts w:ascii="Arial" w:hAnsi="Arial" w:cs="Arial"/>
          <w:sz w:val="20"/>
          <w:szCs w:val="20"/>
          <w:lang w:eastAsia="pl-PL"/>
        </w:rPr>
        <w:t xml:space="preserve"> luz surferów i klimat bohemy</w:t>
      </w:r>
      <w:r w:rsidR="009E3656">
        <w:rPr>
          <w:rFonts w:ascii="Arial" w:hAnsi="Arial" w:cs="Arial"/>
          <w:sz w:val="20"/>
          <w:szCs w:val="20"/>
          <w:lang w:eastAsia="pl-PL"/>
        </w:rPr>
        <w:t>,</w:t>
      </w:r>
      <w:r w:rsidRPr="007C7074">
        <w:rPr>
          <w:rFonts w:ascii="Arial" w:hAnsi="Arial" w:cs="Arial"/>
          <w:sz w:val="20"/>
          <w:szCs w:val="20"/>
          <w:lang w:eastAsia="pl-PL"/>
        </w:rPr>
        <w:t xml:space="preserve"> składać będzie się m.in. z namiotów tipi, wiklinowych huśtawek, girland, lampionów oraz eko-siedzisk i koszy z kwiatami. </w:t>
      </w:r>
    </w:p>
    <w:p w14:paraId="22D216FC" w14:textId="77777777" w:rsidR="007C7074" w:rsidRPr="007C7074" w:rsidRDefault="007C7074" w:rsidP="009E3656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70C89889" w14:textId="0C3F2855" w:rsidR="007C7074" w:rsidRPr="007C7074" w:rsidRDefault="009E3656" w:rsidP="009E3656">
      <w:pPr>
        <w:pStyle w:val="Bezodstpw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7C70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– </w:t>
      </w:r>
      <w:r w:rsidR="007C7074" w:rsidRPr="007C7074">
        <w:rPr>
          <w:rFonts w:ascii="Arial" w:hAnsi="Arial" w:cs="Arial"/>
          <w:sz w:val="20"/>
          <w:szCs w:val="20"/>
          <w:lang w:eastAsia="pl-PL"/>
        </w:rPr>
        <w:t xml:space="preserve">Co roku staramy się zaskoczyć nową czasową aranżacją ogrodu. W tym roku postawiliśmy na popularny styl boho i dekoracje stworzone z naturalnych elementów. Ma to za zadanie nadać sielski klimat ogrodom, a także – co istotne - skłonić warszawiaków do zwolnienia tempa i relaksu pośród natury – mówi Barbara Andrzejewska. </w:t>
      </w:r>
    </w:p>
    <w:p w14:paraId="5A90BB8D" w14:textId="77777777" w:rsidR="007C7074" w:rsidRPr="007C7074" w:rsidRDefault="007C7074" w:rsidP="009E3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77ECC1" w14:textId="753095BA" w:rsidR="007C7074" w:rsidRDefault="007C7074" w:rsidP="009E36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C7074">
        <w:rPr>
          <w:rFonts w:ascii="Arial" w:hAnsi="Arial" w:cs="Arial"/>
          <w:sz w:val="20"/>
          <w:szCs w:val="20"/>
        </w:rPr>
        <w:t>Całość wydarzenia dopełnią także konkursy</w:t>
      </w:r>
      <w:r w:rsidR="009E3656">
        <w:rPr>
          <w:rFonts w:ascii="Arial" w:hAnsi="Arial" w:cs="Arial"/>
          <w:sz w:val="20"/>
          <w:szCs w:val="20"/>
        </w:rPr>
        <w:t xml:space="preserve"> z nagrodami</w:t>
      </w:r>
      <w:r w:rsidRPr="007C7074">
        <w:rPr>
          <w:rFonts w:ascii="Arial" w:hAnsi="Arial" w:cs="Arial"/>
          <w:sz w:val="20"/>
          <w:szCs w:val="20"/>
        </w:rPr>
        <w:t>. Ponadto przez cały weekend odwiedzający piknik będą mogli korzystać ze stałych atrakcji Ogrodów Północnej, w tym chociażby: tężni solankowej idealnej dla alergików, alejek spacerowych, placów zabaw czy strefy gastronomicznej ze stolikami, która działa na dachu.</w:t>
      </w:r>
    </w:p>
    <w:p w14:paraId="4EA513A1" w14:textId="77777777" w:rsidR="009E3656" w:rsidRDefault="009E3656" w:rsidP="009E3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611702" w14:textId="0E633D6B" w:rsidR="009E3656" w:rsidRPr="009E3656" w:rsidRDefault="009E3656" w:rsidP="009E365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9E3656">
        <w:rPr>
          <w:rFonts w:ascii="Arial" w:hAnsi="Arial" w:cs="Arial"/>
          <w:b/>
          <w:bCs/>
          <w:sz w:val="20"/>
          <w:szCs w:val="20"/>
        </w:rPr>
        <w:t>Wstęp do ogrodów, a także na wszystkie atrakcje pikniku jest bezpłatny.</w:t>
      </w:r>
    </w:p>
    <w:p w14:paraId="4EB983E5" w14:textId="77777777" w:rsidR="009E3656" w:rsidRDefault="009E3656" w:rsidP="007C7074">
      <w:pPr>
        <w:pStyle w:val="Bezodstpw"/>
        <w:rPr>
          <w:rFonts w:ascii="Bahnschrift" w:hAnsi="Bahnschrift"/>
        </w:rPr>
      </w:pPr>
    </w:p>
    <w:p w14:paraId="54A007A6" w14:textId="77777777" w:rsidR="007C7074" w:rsidRDefault="007C7074" w:rsidP="007C7074">
      <w:pPr>
        <w:pStyle w:val="Bezodstpw"/>
        <w:rPr>
          <w:rFonts w:ascii="Bahnschrift" w:hAnsi="Bahnschrift"/>
        </w:rPr>
      </w:pPr>
    </w:p>
    <w:p w14:paraId="0E817838" w14:textId="77777777" w:rsidR="007C7074" w:rsidRPr="001248B1" w:rsidRDefault="007C7074" w:rsidP="007C7074">
      <w:pPr>
        <w:pStyle w:val="Bezodstpw"/>
        <w:rPr>
          <w:rFonts w:ascii="Bahnschrift" w:hAnsi="Bahnschrift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>
        <w:rPr>
          <w:rFonts w:ascii="Arial" w:hAnsi="Arial" w:cs="Arial"/>
          <w:sz w:val="16"/>
          <w:szCs w:val="16"/>
          <w:lang w:eastAsia="pl-PL"/>
        </w:rPr>
        <w:t>największ</w:t>
      </w:r>
      <w:r w:rsidR="007633C9">
        <w:rPr>
          <w:rFonts w:ascii="Arial" w:hAnsi="Arial" w:cs="Arial"/>
          <w:sz w:val="16"/>
          <w:szCs w:val="16"/>
          <w:lang w:eastAsia="pl-PL"/>
        </w:rPr>
        <w:t>ych</w:t>
      </w:r>
      <w:r w:rsidR="00E2564B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>
        <w:rPr>
          <w:rFonts w:ascii="Arial" w:hAnsi="Arial" w:cs="Arial"/>
          <w:sz w:val="16"/>
          <w:szCs w:val="16"/>
          <w:lang w:eastAsia="pl-PL"/>
        </w:rPr>
        <w:t>których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FB1FB" w14:textId="77777777" w:rsidR="005E1A48" w:rsidRDefault="005E1A48">
      <w:pPr>
        <w:spacing w:after="0" w:line="240" w:lineRule="auto"/>
      </w:pPr>
      <w:r>
        <w:separator/>
      </w:r>
    </w:p>
  </w:endnote>
  <w:endnote w:type="continuationSeparator" w:id="0">
    <w:p w14:paraId="41C398DB" w14:textId="77777777" w:rsidR="005E1A48" w:rsidRDefault="005E1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C371D" w14:textId="77777777" w:rsidR="005E1A48" w:rsidRDefault="005E1A48">
      <w:pPr>
        <w:spacing w:after="0" w:line="240" w:lineRule="auto"/>
      </w:pPr>
      <w:r>
        <w:separator/>
      </w:r>
    </w:p>
  </w:footnote>
  <w:footnote w:type="continuationSeparator" w:id="0">
    <w:p w14:paraId="62B2ACB2" w14:textId="77777777" w:rsidR="005E1A48" w:rsidRDefault="005E1A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1"/>
  </w:num>
  <w:num w:numId="2" w16cid:durableId="1327392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3A41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3F4E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E48FF"/>
    <w:rsid w:val="000F2AF9"/>
    <w:rsid w:val="000F5EE0"/>
    <w:rsid w:val="0010422E"/>
    <w:rsid w:val="00111070"/>
    <w:rsid w:val="00116258"/>
    <w:rsid w:val="001204D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27DA"/>
    <w:rsid w:val="003179AB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F0001"/>
    <w:rsid w:val="003F003F"/>
    <w:rsid w:val="003F265F"/>
    <w:rsid w:val="004000D5"/>
    <w:rsid w:val="0040019E"/>
    <w:rsid w:val="00401D4F"/>
    <w:rsid w:val="00405CE8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A4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F1D81"/>
    <w:rsid w:val="006F6C92"/>
    <w:rsid w:val="006F7D88"/>
    <w:rsid w:val="00706A44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7B2A"/>
    <w:rsid w:val="007500EB"/>
    <w:rsid w:val="00750A7C"/>
    <w:rsid w:val="00761B50"/>
    <w:rsid w:val="007633C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C1529"/>
    <w:rsid w:val="007C5198"/>
    <w:rsid w:val="007C7074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E94"/>
    <w:rsid w:val="009F328D"/>
    <w:rsid w:val="009F4252"/>
    <w:rsid w:val="00A00CBC"/>
    <w:rsid w:val="00A04724"/>
    <w:rsid w:val="00A06B07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A05D6"/>
    <w:rsid w:val="00AB2867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4AFE"/>
    <w:rsid w:val="00B54FDA"/>
    <w:rsid w:val="00B561FD"/>
    <w:rsid w:val="00B56F99"/>
    <w:rsid w:val="00B62ACD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5F60"/>
    <w:rsid w:val="00C04F67"/>
    <w:rsid w:val="00C06B76"/>
    <w:rsid w:val="00C1437E"/>
    <w:rsid w:val="00C15034"/>
    <w:rsid w:val="00C27C59"/>
    <w:rsid w:val="00C331D5"/>
    <w:rsid w:val="00C352B7"/>
    <w:rsid w:val="00C36177"/>
    <w:rsid w:val="00C5076A"/>
    <w:rsid w:val="00C50D93"/>
    <w:rsid w:val="00C55207"/>
    <w:rsid w:val="00C61D66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A5198"/>
    <w:rsid w:val="00DA7AE0"/>
    <w:rsid w:val="00DB0733"/>
    <w:rsid w:val="00DB184A"/>
    <w:rsid w:val="00DB566D"/>
    <w:rsid w:val="00DB7D8C"/>
    <w:rsid w:val="00DC17F0"/>
    <w:rsid w:val="00DC3812"/>
    <w:rsid w:val="00DC4737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4440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A2D"/>
    <w:rsid w:val="00EC2F16"/>
    <w:rsid w:val="00EC6358"/>
    <w:rsid w:val="00ED6D2C"/>
    <w:rsid w:val="00ED6F7D"/>
    <w:rsid w:val="00EE2743"/>
    <w:rsid w:val="00EE4D13"/>
    <w:rsid w:val="00EE5881"/>
    <w:rsid w:val="00EF3354"/>
    <w:rsid w:val="00F06E8C"/>
    <w:rsid w:val="00F13178"/>
    <w:rsid w:val="00F16E51"/>
    <w:rsid w:val="00F17916"/>
    <w:rsid w:val="00F22949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2</Pages>
  <Words>800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2023-05-11T06:55:00Z</dcterms:created>
  <dcterms:modified xsi:type="dcterms:W3CDTF">2023-05-11T06:58:00Z</dcterms:modified>
</cp:coreProperties>
</file>