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54FB9FC9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842B3D">
        <w:rPr>
          <w:rFonts w:ascii="Arial" w:hAnsi="Arial" w:cs="Arial"/>
          <w:b/>
          <w:sz w:val="20"/>
          <w:szCs w:val="20"/>
        </w:rPr>
        <w:t>1</w:t>
      </w:r>
      <w:r w:rsidR="00437F60">
        <w:rPr>
          <w:rFonts w:ascii="Arial" w:hAnsi="Arial" w:cs="Arial"/>
          <w:b/>
          <w:sz w:val="20"/>
          <w:szCs w:val="20"/>
        </w:rPr>
        <w:t>7</w:t>
      </w:r>
      <w:r w:rsidR="00575D9B" w:rsidRPr="00F525AF">
        <w:rPr>
          <w:rFonts w:ascii="Arial" w:hAnsi="Arial" w:cs="Arial"/>
          <w:b/>
          <w:sz w:val="20"/>
          <w:szCs w:val="20"/>
        </w:rPr>
        <w:t>-1</w:t>
      </w:r>
      <w:r w:rsidR="00D1250A">
        <w:rPr>
          <w:rFonts w:ascii="Arial" w:hAnsi="Arial" w:cs="Arial"/>
          <w:b/>
          <w:sz w:val="20"/>
          <w:szCs w:val="20"/>
        </w:rPr>
        <w:t>2</w:t>
      </w:r>
      <w:r w:rsidRPr="00F525AF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9D87C4" w14:textId="77777777" w:rsidR="00096BE4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1286AD1C" w14:textId="5C30D8B6" w:rsidR="00096BE4" w:rsidRPr="00842B3D" w:rsidRDefault="00096BE4" w:rsidP="00096BE4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842B3D">
        <w:rPr>
          <w:rFonts w:ascii="Arial" w:hAnsi="Arial" w:cs="Arial"/>
          <w:b/>
          <w:bCs/>
          <w:sz w:val="28"/>
          <w:szCs w:val="28"/>
        </w:rPr>
        <w:t>Świąteczne atrakcje w Jurajskiej: kolejka, wino i…jeep na mieście</w:t>
      </w:r>
    </w:p>
    <w:p w14:paraId="00B7A138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21D05323" w14:textId="19312603" w:rsidR="00096BE4" w:rsidRPr="00842B3D" w:rsidRDefault="00096BE4" w:rsidP="00096BE4">
      <w:pPr>
        <w:pStyle w:val="Bezodstpw"/>
        <w:rPr>
          <w:rFonts w:ascii="Arial" w:hAnsi="Arial" w:cs="Arial"/>
          <w:sz w:val="24"/>
          <w:szCs w:val="24"/>
        </w:rPr>
      </w:pPr>
      <w:r w:rsidRPr="00842B3D">
        <w:rPr>
          <w:rFonts w:ascii="Arial" w:hAnsi="Arial" w:cs="Arial"/>
          <w:sz w:val="24"/>
          <w:szCs w:val="24"/>
        </w:rPr>
        <w:t>Kolejka z mikołajami, wino i  gorąca czekolada na Bulwarach Jurajskich, świąteczny jeep jeżdżący po Częstochowie, a także… akcja, dzięki której będzie można zdobyć choinkę. Najbliższe dni w Galerii Jurajskiej wypełnią kolejne atrakcje.</w:t>
      </w:r>
    </w:p>
    <w:p w14:paraId="5012275A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3B2EAEAF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08F037E2" w14:textId="66842AC4" w:rsidR="00096BE4" w:rsidRPr="00096BE4" w:rsidRDefault="00096BE4" w:rsidP="00096BE4">
      <w:pPr>
        <w:pStyle w:val="Bezodstpw"/>
        <w:rPr>
          <w:rFonts w:ascii="Arial" w:hAnsi="Arial" w:cs="Arial"/>
        </w:rPr>
      </w:pPr>
      <w:r w:rsidRPr="00096BE4">
        <w:rPr>
          <w:rFonts w:ascii="Arial" w:hAnsi="Arial" w:cs="Arial"/>
        </w:rPr>
        <w:t xml:space="preserve">Tegoroczny sezon przedświąteczny w Galerii Jurajskiej jest </w:t>
      </w:r>
      <w:r>
        <w:rPr>
          <w:rFonts w:ascii="Arial" w:hAnsi="Arial" w:cs="Arial"/>
        </w:rPr>
        <w:t xml:space="preserve">naprawdę </w:t>
      </w:r>
      <w:r w:rsidRPr="00096BE4">
        <w:rPr>
          <w:rFonts w:ascii="Arial" w:hAnsi="Arial" w:cs="Arial"/>
        </w:rPr>
        <w:t>intensywny, nie tylko ze względu na zakupy, ale także na liczbę atrakcji</w:t>
      </w:r>
      <w:r>
        <w:rPr>
          <w:rFonts w:ascii="Arial" w:hAnsi="Arial" w:cs="Arial"/>
        </w:rPr>
        <w:t>, jakie przygotowało centrum handlowe</w:t>
      </w:r>
      <w:r w:rsidRPr="00096BE4">
        <w:rPr>
          <w:rFonts w:ascii="Arial" w:hAnsi="Arial" w:cs="Arial"/>
        </w:rPr>
        <w:t>. Kolejne na odwiedzających czekać będą już w najbliższych dniach.</w:t>
      </w:r>
    </w:p>
    <w:p w14:paraId="029C9772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4C6AA8AF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  <w:r w:rsidRPr="00096BE4">
        <w:rPr>
          <w:rFonts w:ascii="Arial" w:hAnsi="Arial" w:cs="Arial"/>
        </w:rPr>
        <w:t xml:space="preserve">Począwszy </w:t>
      </w:r>
      <w:r w:rsidRPr="00096BE4">
        <w:rPr>
          <w:rFonts w:ascii="Arial" w:hAnsi="Arial" w:cs="Arial"/>
          <w:b/>
          <w:bCs/>
        </w:rPr>
        <w:t>od 17 do 19 grudnia</w:t>
      </w:r>
      <w:r w:rsidRPr="00096BE4">
        <w:rPr>
          <w:rFonts w:ascii="Arial" w:hAnsi="Arial" w:cs="Arial"/>
        </w:rPr>
        <w:t xml:space="preserve"> robiąc zakupy w centrum handlowym będzie można do domu wrócić z… choinką. W specjalnej akcji będą mogły wziąć osoby, które wydadzą minimum 300 zł, zachowają paragon i zarejestrują go w specjalnym punkcie. </w:t>
      </w:r>
    </w:p>
    <w:p w14:paraId="32D62B3A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5D451EE5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  <w:r w:rsidRPr="00096BE4">
        <w:rPr>
          <w:rFonts w:ascii="Arial" w:hAnsi="Arial" w:cs="Arial"/>
        </w:rPr>
        <w:t xml:space="preserve">W najbliższy weekend, </w:t>
      </w:r>
      <w:r w:rsidRPr="00096BE4">
        <w:rPr>
          <w:rFonts w:ascii="Arial" w:hAnsi="Arial" w:cs="Arial"/>
          <w:b/>
          <w:bCs/>
        </w:rPr>
        <w:t>18 i 19 grudnia</w:t>
      </w:r>
      <w:r w:rsidRPr="00096BE4">
        <w:rPr>
          <w:rFonts w:ascii="Arial" w:hAnsi="Arial" w:cs="Arial"/>
        </w:rPr>
        <w:t xml:space="preserve"> centrum handlowe zaprasza także na zabawę na Bulwarach Jurajskich. Przed galeria stanie kolejka z Mikołajami dla najmłodszych. Atrakcja dostępna będzie bezpłatnie w godzinach od 11 do 19. Oprócz tego galeria przygotowała świąteczny poczęstunek – będzie można spróbować grzanego wina – alkoholowego i bezalkoholowego, a także gorącej czekolady.</w:t>
      </w:r>
    </w:p>
    <w:p w14:paraId="3FBF1454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207BABE4" w14:textId="28617245" w:rsidR="00096BE4" w:rsidRPr="00096BE4" w:rsidRDefault="00096BE4" w:rsidP="00096BE4">
      <w:pPr>
        <w:pStyle w:val="Bezodstpw"/>
        <w:rPr>
          <w:rFonts w:ascii="Arial" w:hAnsi="Arial" w:cs="Arial"/>
        </w:rPr>
      </w:pPr>
      <w:r w:rsidRPr="00096BE4">
        <w:rPr>
          <w:rFonts w:ascii="Arial" w:hAnsi="Arial" w:cs="Arial"/>
        </w:rPr>
        <w:t xml:space="preserve">Ciekawie zapowiada się odbywający się od </w:t>
      </w:r>
      <w:r w:rsidRPr="00096BE4">
        <w:rPr>
          <w:rFonts w:ascii="Arial" w:hAnsi="Arial" w:cs="Arial"/>
          <w:b/>
          <w:bCs/>
        </w:rPr>
        <w:t>17 do 22 grudnia</w:t>
      </w:r>
      <w:r w:rsidRPr="00096BE4">
        <w:rPr>
          <w:rFonts w:ascii="Arial" w:hAnsi="Arial" w:cs="Arial"/>
        </w:rPr>
        <w:t xml:space="preserve"> konkurs ze świątecznym jeepem. Przez </w:t>
      </w:r>
      <w:r>
        <w:rPr>
          <w:rFonts w:ascii="Arial" w:hAnsi="Arial" w:cs="Arial"/>
        </w:rPr>
        <w:t>6</w:t>
      </w:r>
      <w:r w:rsidRPr="00096BE4">
        <w:rPr>
          <w:rFonts w:ascii="Arial" w:hAnsi="Arial" w:cs="Arial"/>
        </w:rPr>
        <w:t xml:space="preserve"> dni w Częstochowie będzie można „upolować” wyjątkowe auto. Osoby, które zrobią sobie z nim zdjęcie i zamieszcza je na fanpage Galerii Jurajskiej, a także odgadną, jaki prezent kryje się na dachu</w:t>
      </w:r>
      <w:r>
        <w:rPr>
          <w:rFonts w:ascii="Arial" w:hAnsi="Arial" w:cs="Arial"/>
        </w:rPr>
        <w:t xml:space="preserve"> samochodu, podając odpowiedź w zamieszczonym poście,</w:t>
      </w:r>
      <w:r w:rsidRPr="00096BE4">
        <w:rPr>
          <w:rFonts w:ascii="Arial" w:hAnsi="Arial" w:cs="Arial"/>
        </w:rPr>
        <w:t xml:space="preserve"> będą miały szans</w:t>
      </w:r>
      <w:r>
        <w:rPr>
          <w:rFonts w:ascii="Arial" w:hAnsi="Arial" w:cs="Arial"/>
        </w:rPr>
        <w:t>ę</w:t>
      </w:r>
      <w:r w:rsidRPr="00096BE4">
        <w:rPr>
          <w:rFonts w:ascii="Arial" w:hAnsi="Arial" w:cs="Arial"/>
        </w:rPr>
        <w:t xml:space="preserve"> zgarnąć nagrody od św. Mikołaja. Trasę jeepa galeria publikować będzie na swoim profilu na Facebook’u</w:t>
      </w:r>
      <w:r>
        <w:rPr>
          <w:rFonts w:ascii="Arial" w:hAnsi="Arial" w:cs="Arial"/>
        </w:rPr>
        <w:t>, tam też będzie można znaleźć szczegóły konkursu.</w:t>
      </w:r>
    </w:p>
    <w:p w14:paraId="437E0758" w14:textId="77777777" w:rsidR="00096BE4" w:rsidRPr="00A04724" w:rsidRDefault="00096BE4" w:rsidP="00096BE4">
      <w:pPr>
        <w:pStyle w:val="Bezodstpw"/>
        <w:rPr>
          <w:rFonts w:ascii="Arial" w:hAnsi="Arial" w:cs="Arial"/>
        </w:rPr>
      </w:pPr>
    </w:p>
    <w:p w14:paraId="54EC99AD" w14:textId="7816EC89" w:rsidR="00096BE4" w:rsidRPr="00A04724" w:rsidRDefault="00096BE4" w:rsidP="00096BE4">
      <w:pPr>
        <w:pStyle w:val="Bezodstpw"/>
        <w:rPr>
          <w:rFonts w:ascii="Arial" w:hAnsi="Arial" w:cs="Arial"/>
          <w:b/>
          <w:bCs/>
        </w:rPr>
      </w:pPr>
      <w:r w:rsidRPr="00A04724">
        <w:rPr>
          <w:rFonts w:ascii="Arial" w:hAnsi="Arial" w:cs="Arial"/>
        </w:rPr>
        <w:t xml:space="preserve">- Tegoroczne atrakcje są bardzo zróżnicowane i jest ich naprawdę dużo. Do 60 mini wydarzeń dla najmłodszych, które już od </w:t>
      </w:r>
      <w:r w:rsidR="00842B3D" w:rsidRPr="00A04724">
        <w:rPr>
          <w:rFonts w:ascii="Arial" w:hAnsi="Arial" w:cs="Arial"/>
        </w:rPr>
        <w:t>8</w:t>
      </w:r>
      <w:r w:rsidRPr="00A04724">
        <w:rPr>
          <w:rFonts w:ascii="Arial" w:hAnsi="Arial" w:cs="Arial"/>
        </w:rPr>
        <w:t xml:space="preserve"> grudnia odbywają się na pasażu galerii, teraz dokładamy trzy kolejne.  Coś dla siebie znajdą tu zarówno osoby lubiące robić zakupy, spragnieni atrakcji pod gołym niebem, a także pasjonaci różnego konkursów</w:t>
      </w:r>
      <w:r w:rsidR="00842B3D" w:rsidRPr="00A04724">
        <w:rPr>
          <w:rFonts w:ascii="Arial" w:hAnsi="Arial" w:cs="Arial"/>
        </w:rPr>
        <w:t xml:space="preserve"> w social mediach</w:t>
      </w:r>
      <w:r w:rsidRPr="00A04724">
        <w:rPr>
          <w:rFonts w:ascii="Arial" w:hAnsi="Arial" w:cs="Arial"/>
        </w:rPr>
        <w:t>, w których można zdobywać nagrody</w:t>
      </w:r>
      <w:r w:rsidR="00A04724" w:rsidRPr="00A04724">
        <w:rPr>
          <w:rFonts w:ascii="Arial" w:hAnsi="Arial" w:cs="Arial"/>
        </w:rPr>
        <w:t xml:space="preserve">. </w:t>
      </w:r>
      <w:r w:rsidR="00A04724" w:rsidRPr="00A04724">
        <w:rPr>
          <w:rFonts w:ascii="Arial" w:hAnsi="Arial" w:cs="Arial"/>
          <w:shd w:val="clear" w:color="auto" w:fill="FFFFFF"/>
        </w:rPr>
        <w:t>Mamy nadzieję, ze dzięki nam tegoroczne święta będą jeszcze bardziej radosne</w:t>
      </w:r>
      <w:r w:rsidRPr="00A04724">
        <w:rPr>
          <w:rFonts w:ascii="Arial" w:hAnsi="Arial" w:cs="Arial"/>
        </w:rPr>
        <w:t xml:space="preserve"> – </w:t>
      </w:r>
      <w:r w:rsidRPr="00A04724">
        <w:rPr>
          <w:rFonts w:ascii="Arial" w:hAnsi="Arial" w:cs="Arial"/>
          <w:b/>
          <w:bCs/>
        </w:rPr>
        <w:t>mówi Violetta Dziubin – Łuszczyk, dyrektor marketingu Galerii Jurajskiej.</w:t>
      </w:r>
    </w:p>
    <w:p w14:paraId="13D07278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3EC4194B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  <w:r w:rsidRPr="00096BE4">
        <w:rPr>
          <w:rFonts w:ascii="Arial" w:hAnsi="Arial" w:cs="Arial"/>
        </w:rPr>
        <w:t xml:space="preserve">To jednak nie koniec atrakcji. W ten weekend w centrum handlowym nie zabraknie także świątecznej muzyki. Już </w:t>
      </w:r>
      <w:r w:rsidRPr="00096BE4">
        <w:rPr>
          <w:rFonts w:ascii="Arial" w:hAnsi="Arial" w:cs="Arial"/>
          <w:b/>
          <w:bCs/>
        </w:rPr>
        <w:t>18 grudnia</w:t>
      </w:r>
      <w:r w:rsidRPr="00096BE4">
        <w:rPr>
          <w:rFonts w:ascii="Arial" w:hAnsi="Arial" w:cs="Arial"/>
        </w:rPr>
        <w:t xml:space="preserve"> w Galerii Jurajskiej kilkakrotnie wystąpi Chór Jasnogórski. Oprócz tego będzie można spróbować swoich sił w karaoke oraz potańczyć przy świątecznej muzyce, a wszystko w ramach wydarzenia „Fabryka elfów”</w:t>
      </w:r>
    </w:p>
    <w:p w14:paraId="040B38D4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3D8FC3AE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  <w:r w:rsidRPr="00096BE4">
        <w:rPr>
          <w:rFonts w:ascii="Arial" w:hAnsi="Arial" w:cs="Arial"/>
          <w:b/>
          <w:bCs/>
        </w:rPr>
        <w:t>19 grudnia</w:t>
      </w:r>
      <w:r w:rsidRPr="00096BE4">
        <w:rPr>
          <w:rFonts w:ascii="Arial" w:hAnsi="Arial" w:cs="Arial"/>
        </w:rPr>
        <w:t xml:space="preserve"> wypełnią natomiast kolędy i pastorałki w wykonaniu kapeli góralskiej. Oprócz tego na dzieci czekać będą świąteczne przedstawienia teatralne oraz wspólne śpiewanie z elfami. Wydarzenia weekendowe odbywać będą się w godzinach od 12 do 19. Wstęp wolny.</w:t>
      </w:r>
    </w:p>
    <w:p w14:paraId="4F52B98F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33A58A80" w14:textId="77777777" w:rsidR="00096BE4" w:rsidRPr="00096BE4" w:rsidRDefault="00096BE4" w:rsidP="00096BE4">
      <w:pPr>
        <w:pStyle w:val="Bezodstpw"/>
        <w:rPr>
          <w:rFonts w:ascii="Arial" w:hAnsi="Arial" w:cs="Arial"/>
        </w:rPr>
      </w:pPr>
    </w:p>
    <w:p w14:paraId="70BF2B63" w14:textId="77777777" w:rsidR="00096BE4" w:rsidRPr="00E269E7" w:rsidRDefault="00096BE4" w:rsidP="00096BE4">
      <w:pPr>
        <w:pStyle w:val="Bezodstpw"/>
        <w:rPr>
          <w:rFonts w:ascii="Times New Roman" w:hAnsi="Times New Roman"/>
          <w:sz w:val="28"/>
          <w:szCs w:val="28"/>
        </w:rPr>
      </w:pPr>
    </w:p>
    <w:p w14:paraId="7726FCD4" w14:textId="77777777" w:rsidR="00D1250A" w:rsidRPr="007462D7" w:rsidRDefault="00D1250A" w:rsidP="00D1250A">
      <w:pPr>
        <w:pStyle w:val="Bezodstpw"/>
        <w:rPr>
          <w:rFonts w:ascii="Arial" w:hAnsi="Arial" w:cs="Arial"/>
        </w:rPr>
      </w:pPr>
    </w:p>
    <w:p w14:paraId="2DBE3E30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766483F0" w14:textId="77777777" w:rsidR="00D1250A" w:rsidRDefault="00D1250A" w:rsidP="00D1250A"/>
    <w:p w14:paraId="0166A9F4" w14:textId="289E4BAA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Galeria Jurajska/Guarana PR</w:t>
      </w:r>
      <w:r w:rsidR="00D94F73" w:rsidRPr="00F525AF">
        <w:rPr>
          <w:rFonts w:ascii="Arial" w:hAnsi="Arial" w:cs="Arial"/>
          <w:sz w:val="20"/>
          <w:szCs w:val="20"/>
        </w:rPr>
        <w:t xml:space="preserve"> </w:t>
      </w:r>
    </w:p>
    <w:p w14:paraId="5A92A871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506A5" w14:textId="77777777" w:rsidR="007B100F" w:rsidRDefault="007B100F">
      <w:pPr>
        <w:spacing w:after="0" w:line="240" w:lineRule="auto"/>
      </w:pPr>
      <w:r>
        <w:separator/>
      </w:r>
    </w:p>
  </w:endnote>
  <w:endnote w:type="continuationSeparator" w:id="0">
    <w:p w14:paraId="1C4EB188" w14:textId="77777777" w:rsidR="007B100F" w:rsidRDefault="007B1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CAA77" w14:textId="77777777" w:rsidR="007B100F" w:rsidRDefault="007B100F">
      <w:pPr>
        <w:spacing w:after="0" w:line="240" w:lineRule="auto"/>
      </w:pPr>
      <w:r>
        <w:separator/>
      </w:r>
    </w:p>
  </w:footnote>
  <w:footnote w:type="continuationSeparator" w:id="0">
    <w:p w14:paraId="06762360" w14:textId="77777777" w:rsidR="007B100F" w:rsidRDefault="007B1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7B100F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63BB1"/>
    <w:rsid w:val="00096BE4"/>
    <w:rsid w:val="00135E58"/>
    <w:rsid w:val="00171A57"/>
    <w:rsid w:val="001D220A"/>
    <w:rsid w:val="00353C60"/>
    <w:rsid w:val="00385BEB"/>
    <w:rsid w:val="003B12D3"/>
    <w:rsid w:val="00437F60"/>
    <w:rsid w:val="004754FA"/>
    <w:rsid w:val="004E6D40"/>
    <w:rsid w:val="005403D5"/>
    <w:rsid w:val="005624B2"/>
    <w:rsid w:val="00575D9B"/>
    <w:rsid w:val="005860CE"/>
    <w:rsid w:val="006B5C69"/>
    <w:rsid w:val="006D0E04"/>
    <w:rsid w:val="006F6C92"/>
    <w:rsid w:val="0071342B"/>
    <w:rsid w:val="007262C6"/>
    <w:rsid w:val="00761B50"/>
    <w:rsid w:val="007B100F"/>
    <w:rsid w:val="007C1529"/>
    <w:rsid w:val="008144BB"/>
    <w:rsid w:val="00836171"/>
    <w:rsid w:val="00842B3D"/>
    <w:rsid w:val="008A1469"/>
    <w:rsid w:val="008B111E"/>
    <w:rsid w:val="008C3943"/>
    <w:rsid w:val="00921A3C"/>
    <w:rsid w:val="009705E2"/>
    <w:rsid w:val="009710DE"/>
    <w:rsid w:val="009D4F81"/>
    <w:rsid w:val="00A04724"/>
    <w:rsid w:val="00A06DE5"/>
    <w:rsid w:val="00A173DA"/>
    <w:rsid w:val="00A67974"/>
    <w:rsid w:val="00A87283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440A8"/>
    <w:rsid w:val="00EA7619"/>
    <w:rsid w:val="00F525AF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dcterms:created xsi:type="dcterms:W3CDTF">2021-12-16T09:51:00Z</dcterms:created>
  <dcterms:modified xsi:type="dcterms:W3CDTF">2021-12-17T10:46:00Z</dcterms:modified>
</cp:coreProperties>
</file>